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292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</w:p>
    <w:p w14:paraId="79742BB2">
      <w:pPr>
        <w:widowControl/>
        <w:adjustRightInd w:val="0"/>
        <w:snapToGrid w:val="0"/>
        <w:spacing w:line="440" w:lineRule="exact"/>
        <w:ind w:firstLine="354" w:firstLineChars="98"/>
        <w:jc w:val="left"/>
        <w:rPr>
          <w:rFonts w:hint="eastAsia" w:ascii="仿宋_GB2312" w:hAnsi="仿宋_GB2312" w:eastAsia="仿宋_GB2312" w:cs="仿宋_GB2312"/>
          <w:b/>
          <w:kern w:val="0"/>
          <w:sz w:val="36"/>
          <w:szCs w:val="36"/>
        </w:rPr>
      </w:pPr>
    </w:p>
    <w:p w14:paraId="5B3798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文昌市人民医院数字影像设备（云胶片服务）采购项目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zh-TW"/>
        </w:rPr>
        <w:t>报名表</w:t>
      </w:r>
    </w:p>
    <w:p w14:paraId="3C1A8309">
      <w:pPr>
        <w:widowControl/>
        <w:spacing w:line="560" w:lineRule="exact"/>
        <w:ind w:firstLine="643" w:firstLineChars="200"/>
        <w:jc w:val="left"/>
        <w:rPr>
          <w:rFonts w:hint="eastAsia" w:ascii="仿宋" w:hAnsi="仿宋" w:eastAsia="仿宋" w:cs="仿宋"/>
          <w:b/>
          <w:sz w:val="32"/>
          <w:szCs w:val="32"/>
        </w:rPr>
      </w:pPr>
    </w:p>
    <w:tbl>
      <w:tblPr>
        <w:tblStyle w:val="2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090"/>
      </w:tblGrid>
      <w:tr w14:paraId="2E52F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12CFF6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所报项目全称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7DF32D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</w:rPr>
              <w:t>文昌市人民医院数字影像设备（云胶片服务）采购项目</w:t>
            </w:r>
          </w:p>
        </w:tc>
      </w:tr>
      <w:tr w14:paraId="31F3E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1F150D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意向报名公司全称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5240E4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6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</w:p>
        </w:tc>
      </w:tr>
      <w:tr w14:paraId="1A714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2305C6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2730BB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6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32648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联系电话</w:t>
            </w:r>
          </w:p>
        </w:tc>
        <w:tc>
          <w:tcPr>
            <w:tcW w:w="2090" w:type="dxa"/>
            <w:noWrap w:val="0"/>
            <w:vAlign w:val="center"/>
          </w:tcPr>
          <w:p w14:paraId="55243B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6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</w:p>
        </w:tc>
      </w:tr>
      <w:tr w14:paraId="2D3F6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0F60B0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邮箱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7BE9F8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64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</w:p>
        </w:tc>
      </w:tr>
      <w:tr w14:paraId="4B073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108" w:type="dxa"/>
            <w:gridSpan w:val="4"/>
            <w:noWrap w:val="0"/>
            <w:vAlign w:val="center"/>
          </w:tcPr>
          <w:p w14:paraId="79C467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lang w:val="zh-TW"/>
              </w:rPr>
              <w:t>文昌市人民医院招采办   联系电话：黄先生  63256620</w:t>
            </w:r>
          </w:p>
        </w:tc>
      </w:tr>
    </w:tbl>
    <w:p w14:paraId="589E355B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2C5069"/>
    <w:rsid w:val="070B4FD5"/>
    <w:rsid w:val="322C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103</Characters>
  <Lines>0</Lines>
  <Paragraphs>0</Paragraphs>
  <TotalTime>0</TotalTime>
  <ScaleCrop>false</ScaleCrop>
  <LinksUpToDate>false</LinksUpToDate>
  <CharactersWithSpaces>108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2025-07-15T07:57:00Z</dcterms:created>
  <dc:creator>微信用户</dc:creator>
  <cp:lastModifiedBy>陈曼若</cp:lastModifiedBy>
  <dcterms:modified xsi:type="dcterms:W3CDTF">2025-07-16T00:12:23Z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E48DECC9D5B84875A259545991598E46_11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